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7E64A6" w:rsidRPr="00670F37" w:rsidTr="00A4646B">
        <w:tc>
          <w:tcPr>
            <w:tcW w:w="9985" w:type="dxa"/>
          </w:tcPr>
          <w:p w:rsidR="007E64A6" w:rsidRPr="00670F37" w:rsidRDefault="007E64A6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E64A6" w:rsidRPr="00670F37" w:rsidRDefault="007E64A6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E64A6" w:rsidRPr="00670F37" w:rsidRDefault="007E64A6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7E64A6" w:rsidRPr="00670F37" w:rsidRDefault="007E64A6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E64A6" w:rsidRPr="00670F37" w:rsidRDefault="007E64A6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E64A6" w:rsidRPr="0013442F" w:rsidRDefault="007E64A6" w:rsidP="007E64A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7E64A6" w:rsidRPr="00276634" w:rsidTr="00A4646B">
        <w:tc>
          <w:tcPr>
            <w:tcW w:w="4786" w:type="dxa"/>
          </w:tcPr>
          <w:p w:rsidR="007E64A6" w:rsidRPr="00276634" w:rsidRDefault="007E64A6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E64A6" w:rsidRPr="00276634" w:rsidRDefault="007E64A6" w:rsidP="007E64A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1738</w:t>
            </w:r>
          </w:p>
        </w:tc>
      </w:tr>
    </w:tbl>
    <w:p w:rsidR="007E64A6" w:rsidRDefault="007E64A6" w:rsidP="007E64A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E64A6" w:rsidRPr="002C3ED2" w:rsidRDefault="007E64A6" w:rsidP="007E64A6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157/1567 «О внесении изменений в решение территориальной избирательной комиссии Каневская от 29 мая 2018 года № 107/898 «</w:t>
      </w:r>
      <w:r w:rsidRPr="002C3ED2">
        <w:rPr>
          <w:b/>
          <w:sz w:val="28"/>
          <w:szCs w:val="28"/>
        </w:rPr>
        <w:t xml:space="preserve">О формировании </w:t>
      </w:r>
      <w:r>
        <w:rPr>
          <w:b/>
          <w:sz w:val="28"/>
          <w:szCs w:val="28"/>
        </w:rPr>
        <w:t xml:space="preserve">молодежной </w:t>
      </w:r>
      <w:r w:rsidRPr="002C3ED2">
        <w:rPr>
          <w:b/>
          <w:sz w:val="28"/>
          <w:szCs w:val="28"/>
        </w:rPr>
        <w:t>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17-29»</w:t>
      </w:r>
      <w:r w:rsidRPr="006A01BD">
        <w:rPr>
          <w:b/>
        </w:rPr>
        <w:t xml:space="preserve"> </w:t>
      </w:r>
    </w:p>
    <w:p w:rsidR="007E64A6" w:rsidRDefault="007E64A6" w:rsidP="007E64A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E64A6" w:rsidRPr="002C3ED2" w:rsidRDefault="007E64A6" w:rsidP="007E64A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E64A6" w:rsidRDefault="007E64A6" w:rsidP="007E64A6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7E64A6" w:rsidRPr="002E23FF" w:rsidRDefault="007E64A6" w:rsidP="007E64A6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17-29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7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 xml:space="preserve">Алания 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Ольгу Александровну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«РОСТА»  в Краснодарском крае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Борзину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 xml:space="preserve">Анастасию Геннадьевну 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Горизанову 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>Юлию Николаевну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 xml:space="preserve">Емельянову 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Елену Васильевну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 ЛДПР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Деревенец</w:t>
            </w:r>
          </w:p>
          <w:p w:rsidR="007E64A6" w:rsidRPr="007E64A6" w:rsidRDefault="007E64A6" w:rsidP="00285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4A6">
              <w:rPr>
                <w:rFonts w:ascii="Times New Roman" w:hAnsi="Times New Roman"/>
                <w:sz w:val="24"/>
                <w:szCs w:val="24"/>
              </w:rPr>
              <w:t>Дмитриевн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Сучек</w:t>
            </w:r>
          </w:p>
          <w:p w:rsidR="007E64A6" w:rsidRPr="007E64A6" w:rsidRDefault="00EA6FCE" w:rsidP="007E64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Наталью</w:t>
            </w:r>
            <w:r w:rsidR="007E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 xml:space="preserve">- от собрания избирателей </w:t>
            </w:r>
            <w:r w:rsidR="00EA6FCE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Кривцову 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>Наталью Сергеевну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Лашко 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>Руслана Васильевича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«КАЗАЧЬЯ ПАРТИЯ РФ» в Краснодарском крае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>Лепеха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color w:val="000000"/>
                <w:sz w:val="24"/>
                <w:szCs w:val="24"/>
              </w:rPr>
              <w:t>Наталью Владимировну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7E64A6" w:rsidRPr="00DC7C05" w:rsidTr="00A4646B">
        <w:trPr>
          <w:trHeight w:val="276"/>
        </w:trPr>
        <w:tc>
          <w:tcPr>
            <w:tcW w:w="596" w:type="dxa"/>
          </w:tcPr>
          <w:p w:rsidR="007E64A6" w:rsidRPr="00DC7C05" w:rsidRDefault="007E64A6" w:rsidP="007E6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7E64A6" w:rsidRPr="007E64A6" w:rsidRDefault="007E64A6" w:rsidP="007E6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 xml:space="preserve">Пелюх </w:t>
            </w:r>
          </w:p>
          <w:p w:rsidR="007E64A6" w:rsidRPr="007E64A6" w:rsidRDefault="007E64A6" w:rsidP="007E6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Оксану Николаевну</w:t>
            </w:r>
          </w:p>
        </w:tc>
        <w:tc>
          <w:tcPr>
            <w:tcW w:w="5811" w:type="dxa"/>
          </w:tcPr>
          <w:p w:rsidR="007E64A6" w:rsidRPr="007E64A6" w:rsidRDefault="007E64A6" w:rsidP="007E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 КПРФ</w:t>
            </w:r>
          </w:p>
        </w:tc>
      </w:tr>
      <w:tr w:rsidR="00EA6FCE" w:rsidRPr="00DC7C05" w:rsidTr="00A4646B">
        <w:trPr>
          <w:trHeight w:val="276"/>
        </w:trPr>
        <w:tc>
          <w:tcPr>
            <w:tcW w:w="596" w:type="dxa"/>
          </w:tcPr>
          <w:p w:rsidR="00EA6FCE" w:rsidRPr="00DC7C05" w:rsidRDefault="00EA6FCE" w:rsidP="00EA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A6FCE" w:rsidRDefault="00EA6FCE" w:rsidP="00EA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Черную </w:t>
            </w:r>
          </w:p>
          <w:p w:rsidR="00EA6FCE" w:rsidRPr="007E64A6" w:rsidRDefault="00EA6FCE" w:rsidP="00EA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Веру Николаевну</w:t>
            </w:r>
          </w:p>
        </w:tc>
        <w:tc>
          <w:tcPr>
            <w:tcW w:w="5811" w:type="dxa"/>
          </w:tcPr>
          <w:p w:rsidR="00EA6FCE" w:rsidRPr="007E64A6" w:rsidRDefault="00EA6FCE" w:rsidP="00EA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6">
              <w:rPr>
                <w:rFonts w:ascii="Times New Roman" w:hAnsi="Times New Roman"/>
                <w:sz w:val="24"/>
                <w:szCs w:val="24"/>
              </w:rPr>
              <w:t xml:space="preserve">- от собрания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</w:tr>
    </w:tbl>
    <w:p w:rsidR="007E64A6" w:rsidRPr="00892AA7" w:rsidRDefault="007E64A6" w:rsidP="007E64A6">
      <w:pPr>
        <w:pStyle w:val="af2"/>
        <w:ind w:firstLine="720"/>
        <w:rPr>
          <w:bCs/>
          <w:spacing w:val="20"/>
          <w:sz w:val="20"/>
          <w:szCs w:val="20"/>
        </w:rPr>
      </w:pPr>
    </w:p>
    <w:p w:rsidR="007E64A6" w:rsidRPr="002C3ED2" w:rsidRDefault="007E64A6" w:rsidP="007E64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</w:t>
      </w:r>
      <w:r w:rsidR="00EA6FCE">
        <w:rPr>
          <w:rFonts w:ascii="Times New Roman" w:hAnsi="Times New Roman"/>
          <w:sz w:val="28"/>
          <w:szCs w:val="28"/>
        </w:rPr>
        <w:t>й избирательной комиссии № 17-29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7E64A6" w:rsidRPr="00670F37" w:rsidRDefault="007E64A6" w:rsidP="007E64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EA6FCE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17-29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7E64A6" w:rsidRDefault="007E64A6" w:rsidP="007E64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4A6" w:rsidRPr="009635ED" w:rsidRDefault="007E64A6" w:rsidP="007E64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E64A6" w:rsidRDefault="007E64A6" w:rsidP="007E64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E64A6" w:rsidRPr="00670F37" w:rsidRDefault="007E64A6" w:rsidP="007E64A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7E64A6" w:rsidRDefault="007E64A6" w:rsidP="007E64A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E64A6" w:rsidRDefault="007E64A6" w:rsidP="007E64A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E64A6" w:rsidRDefault="007E64A6" w:rsidP="007E64A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E64A6" w:rsidRDefault="007E64A6" w:rsidP="007E64A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E64A6" w:rsidRDefault="007E64A6" w:rsidP="007E64A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E64A6" w:rsidRDefault="007E64A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EA6FCE" w:rsidRDefault="00EA6FCE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EA6FCE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D7" w:rsidRDefault="003B4DD7" w:rsidP="005751B7">
      <w:pPr>
        <w:spacing w:after="0" w:line="240" w:lineRule="auto"/>
      </w:pPr>
      <w:r>
        <w:separator/>
      </w:r>
    </w:p>
  </w:endnote>
  <w:endnote w:type="continuationSeparator" w:id="0">
    <w:p w:rsidR="003B4DD7" w:rsidRDefault="003B4DD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D7" w:rsidRDefault="003B4DD7" w:rsidP="005751B7">
      <w:pPr>
        <w:spacing w:after="0" w:line="240" w:lineRule="auto"/>
      </w:pPr>
      <w:r>
        <w:separator/>
      </w:r>
    </w:p>
  </w:footnote>
  <w:footnote w:type="continuationSeparator" w:id="0">
    <w:p w:rsidR="003B4DD7" w:rsidRDefault="003B4DD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3377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4DD7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D651-6DB1-4463-9435-F18CC8D6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2020-04-07T13:41:00Z</dcterms:modified>
</cp:coreProperties>
</file>