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EFC" w:rsidRPr="002A0EFC" w:rsidRDefault="002A0EFC" w:rsidP="00B909E0">
      <w:pPr>
        <w:shd w:val="clear" w:color="auto" w:fill="FFFFFF" w:themeFill="background1"/>
        <w:jc w:val="center"/>
        <w:rPr>
          <w:b/>
          <w:bCs/>
          <w:color w:val="000000"/>
        </w:rPr>
      </w:pPr>
      <w:r w:rsidRPr="002A0EFC">
        <w:rPr>
          <w:b/>
        </w:rPr>
        <w:t>П</w:t>
      </w:r>
      <w:r w:rsidRPr="002A0EFC">
        <w:rPr>
          <w:b/>
          <w:bCs/>
          <w:color w:val="000000"/>
        </w:rPr>
        <w:t>роверка</w:t>
      </w:r>
    </w:p>
    <w:p w:rsidR="00B05E63" w:rsidRPr="00B05E63" w:rsidRDefault="00B05E63" w:rsidP="00B05E63">
      <w:pPr>
        <w:jc w:val="center"/>
      </w:pPr>
      <w:r w:rsidRPr="00B05E63">
        <w:rPr>
          <w:b/>
          <w:bCs/>
        </w:rPr>
        <w:t>финансово-хозяйственной деятельности</w:t>
      </w:r>
      <w:r w:rsidRPr="00B05E63">
        <w:rPr>
          <w:b/>
        </w:rPr>
        <w:t xml:space="preserve"> муниципального казенного учреждения муниципального образования Каневской район «Центр обеспечения деятельности образовательных учреждений»</w:t>
      </w:r>
    </w:p>
    <w:p w:rsidR="003E59DF" w:rsidRPr="002A0EFC" w:rsidRDefault="003E59DF" w:rsidP="003E59D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bookmarkStart w:id="0" w:name="_GoBack"/>
      <w:bookmarkEnd w:id="0"/>
    </w:p>
    <w:p w:rsidR="003E59DF" w:rsidRDefault="002A0EFC" w:rsidP="009B049B">
      <w:pPr>
        <w:shd w:val="clear" w:color="auto" w:fill="FFFFFF" w:themeFill="background1"/>
        <w:ind w:firstLine="709"/>
        <w:jc w:val="both"/>
      </w:pPr>
      <w:r w:rsidRPr="002A0EFC">
        <w:t>В соответствии с планом работы Контрольно-счетной палаты муниципального образования Каневской район на 20</w:t>
      </w:r>
      <w:r w:rsidR="00EC1FD0">
        <w:t>2</w:t>
      </w:r>
      <w:r w:rsidR="00D252D8">
        <w:t>1</w:t>
      </w:r>
      <w:r w:rsidRPr="002A0EFC">
        <w:t xml:space="preserve"> год</w:t>
      </w:r>
      <w:r w:rsidR="009B049B" w:rsidRPr="009B049B">
        <w:t xml:space="preserve"> </w:t>
      </w:r>
      <w:r w:rsidR="009B049B">
        <w:t>проведена проверка финансово-хозяйственной деятельности муниципального казенного учреждения муниципального образования Каневской район «Центр обеспечения деятельности образовательных учреждений»</w:t>
      </w:r>
      <w:r w:rsidRPr="002A0EFC">
        <w:t xml:space="preserve"> </w:t>
      </w:r>
      <w:r w:rsidR="00230538">
        <w:t xml:space="preserve">(далее – МКУ «ЦОДОУ») </w:t>
      </w:r>
      <w:r w:rsidR="003E59DF" w:rsidRPr="003E59DF">
        <w:t>за 2019 - 2020 годы и текущий период 2021 года.</w:t>
      </w:r>
    </w:p>
    <w:p w:rsidR="00806ED6" w:rsidRDefault="002A0EFC" w:rsidP="00806ED6">
      <w:pPr>
        <w:shd w:val="clear" w:color="auto" w:fill="FFFFFF" w:themeFill="background1"/>
        <w:ind w:firstLine="709"/>
        <w:jc w:val="both"/>
        <w:rPr>
          <w:rFonts w:eastAsiaTheme="minorHAnsi"/>
          <w:shd w:val="clear" w:color="auto" w:fill="FFFFFF" w:themeFill="background1"/>
          <w:lang w:eastAsia="en-US"/>
        </w:rPr>
      </w:pPr>
      <w:r w:rsidRPr="00B909E0">
        <w:rPr>
          <w:rFonts w:eastAsiaTheme="minorHAnsi"/>
          <w:shd w:val="clear" w:color="auto" w:fill="FFFFFF" w:themeFill="background1"/>
          <w:lang w:eastAsia="en-US"/>
        </w:rPr>
        <w:t>При осуществлении контрольного мероприятия в</w:t>
      </w:r>
      <w:r w:rsidR="000B18A6" w:rsidRPr="00B909E0">
        <w:rPr>
          <w:shd w:val="clear" w:color="auto" w:fill="FFFFFF" w:themeFill="background1"/>
        </w:rPr>
        <w:t xml:space="preserve"> </w:t>
      </w:r>
      <w:r w:rsidR="00230538">
        <w:t xml:space="preserve">(далее – МКУ «ЦОДОУ») </w:t>
      </w:r>
      <w:r w:rsidR="00AA64F9" w:rsidRPr="00AA64F9">
        <w:rPr>
          <w:rFonts w:eastAsiaTheme="minorHAnsi"/>
          <w:shd w:val="clear" w:color="auto" w:fill="FFFFFF" w:themeFill="background1"/>
          <w:lang w:eastAsia="en-US"/>
        </w:rPr>
        <w:t xml:space="preserve">установлены нарушения действующего законодательства </w:t>
      </w:r>
      <w:r w:rsidR="00AA64F9" w:rsidRPr="00134A94">
        <w:rPr>
          <w:rFonts w:eastAsiaTheme="minorHAnsi"/>
          <w:shd w:val="clear" w:color="auto" w:fill="FFFFFF" w:themeFill="background1"/>
          <w:lang w:eastAsia="en-US"/>
        </w:rPr>
        <w:t xml:space="preserve">на общую </w:t>
      </w:r>
      <w:r w:rsidR="00AA64F9" w:rsidRPr="00F82528">
        <w:rPr>
          <w:rFonts w:eastAsiaTheme="minorHAnsi"/>
          <w:shd w:val="clear" w:color="auto" w:fill="FFFFFF" w:themeFill="background1"/>
          <w:lang w:eastAsia="en-US"/>
        </w:rPr>
        <w:t xml:space="preserve">сумму </w:t>
      </w:r>
      <w:r w:rsidR="00F82528" w:rsidRPr="00F82528">
        <w:rPr>
          <w:rFonts w:eastAsiaTheme="minorHAnsi"/>
          <w:shd w:val="clear" w:color="auto" w:fill="FFFFFF" w:themeFill="background1"/>
          <w:lang w:eastAsia="en-US"/>
        </w:rPr>
        <w:t>130 674,7</w:t>
      </w:r>
      <w:r w:rsidR="00AA64F9" w:rsidRPr="00F82528">
        <w:rPr>
          <w:rFonts w:eastAsiaTheme="minorHAnsi"/>
          <w:shd w:val="clear" w:color="auto" w:fill="FFFFFF" w:themeFill="background1"/>
          <w:lang w:eastAsia="en-US"/>
        </w:rPr>
        <w:t xml:space="preserve"> тыс. руб., в том числе:</w:t>
      </w:r>
      <w:r w:rsidR="0004118C" w:rsidRPr="00F82528">
        <w:rPr>
          <w:rFonts w:eastAsiaTheme="minorHAnsi"/>
          <w:shd w:val="clear" w:color="auto" w:fill="FFFFFF" w:themeFill="background1"/>
          <w:lang w:eastAsia="en-US"/>
        </w:rPr>
        <w:t xml:space="preserve"> гражданского </w:t>
      </w:r>
      <w:r w:rsidR="00BE1C85" w:rsidRPr="00F82528">
        <w:rPr>
          <w:rFonts w:eastAsiaTheme="minorHAnsi"/>
          <w:shd w:val="clear" w:color="auto" w:fill="FFFFFF" w:themeFill="background1"/>
          <w:lang w:eastAsia="en-US"/>
        </w:rPr>
        <w:t>законодательства</w:t>
      </w:r>
      <w:r w:rsidR="00785D27">
        <w:rPr>
          <w:rFonts w:eastAsiaTheme="minorHAnsi"/>
          <w:shd w:val="clear" w:color="auto" w:fill="FFFFFF" w:themeFill="background1"/>
          <w:lang w:eastAsia="en-US"/>
        </w:rPr>
        <w:t xml:space="preserve"> – </w:t>
      </w:r>
      <w:r w:rsidR="004F4BB2" w:rsidRPr="004F4BB2">
        <w:t>не зарегистрировано в установленном порядке право оперативного управления на объект недвижимого имущества</w:t>
      </w:r>
      <w:r w:rsidR="00785D27" w:rsidRPr="00785D27">
        <w:rPr>
          <w:rFonts w:eastAsiaTheme="minorHAnsi"/>
          <w:shd w:val="clear" w:color="auto" w:fill="FFFFFF" w:themeFill="background1"/>
          <w:lang w:eastAsia="en-US"/>
        </w:rPr>
        <w:t xml:space="preserve"> </w:t>
      </w:r>
      <w:r w:rsidR="00785D27">
        <w:rPr>
          <w:rFonts w:eastAsiaTheme="minorHAnsi"/>
          <w:shd w:val="clear" w:color="auto" w:fill="FFFFFF" w:themeFill="background1"/>
          <w:lang w:eastAsia="en-US"/>
        </w:rPr>
        <w:t>балансовой стоимостью</w:t>
      </w:r>
      <w:r w:rsidR="00785D27" w:rsidRPr="00F82528">
        <w:rPr>
          <w:rFonts w:eastAsiaTheme="minorHAnsi"/>
          <w:shd w:val="clear" w:color="auto" w:fill="FFFFFF" w:themeFill="background1"/>
          <w:lang w:eastAsia="en-US"/>
        </w:rPr>
        <w:t xml:space="preserve"> 28,7 тыс</w:t>
      </w:r>
      <w:r w:rsidR="00785D27">
        <w:rPr>
          <w:rFonts w:eastAsiaTheme="minorHAnsi"/>
          <w:shd w:val="clear" w:color="auto" w:fill="FFFFFF" w:themeFill="background1"/>
          <w:lang w:eastAsia="en-US"/>
        </w:rPr>
        <w:t>. руб.</w:t>
      </w:r>
      <w:r w:rsidR="00F82528">
        <w:rPr>
          <w:rFonts w:eastAsiaTheme="minorHAnsi"/>
          <w:shd w:val="clear" w:color="auto" w:fill="FFFFFF" w:themeFill="background1"/>
          <w:lang w:eastAsia="en-US"/>
        </w:rPr>
        <w:t xml:space="preserve">, </w:t>
      </w:r>
      <w:r w:rsidR="00F82528" w:rsidRPr="00134A94">
        <w:rPr>
          <w:rFonts w:eastAsiaTheme="minorHAnsi"/>
          <w:shd w:val="clear" w:color="auto" w:fill="FFFFFF" w:themeFill="background1"/>
          <w:lang w:eastAsia="en-US"/>
        </w:rPr>
        <w:t>нарушения порядка ведения бухгалтерского учета</w:t>
      </w:r>
      <w:r w:rsidR="00F82528" w:rsidRPr="003E59DF">
        <w:t xml:space="preserve"> </w:t>
      </w:r>
      <w:r w:rsidR="00F82528" w:rsidRPr="003E59DF">
        <w:rPr>
          <w:rFonts w:eastAsiaTheme="minorHAnsi"/>
          <w:shd w:val="clear" w:color="auto" w:fill="FFFFFF" w:themeFill="background1"/>
          <w:lang w:eastAsia="en-US"/>
        </w:rPr>
        <w:t xml:space="preserve">на </w:t>
      </w:r>
      <w:r w:rsidR="00F82528">
        <w:rPr>
          <w:rFonts w:eastAsiaTheme="minorHAnsi"/>
          <w:shd w:val="clear" w:color="auto" w:fill="FFFFFF" w:themeFill="background1"/>
          <w:lang w:eastAsia="en-US"/>
        </w:rPr>
        <w:t>с</w:t>
      </w:r>
      <w:r w:rsidR="00F82528" w:rsidRPr="003E59DF">
        <w:rPr>
          <w:rFonts w:eastAsiaTheme="minorHAnsi"/>
          <w:shd w:val="clear" w:color="auto" w:fill="FFFFFF" w:themeFill="background1"/>
          <w:lang w:eastAsia="en-US"/>
        </w:rPr>
        <w:t xml:space="preserve">умму </w:t>
      </w:r>
      <w:r w:rsidR="00F82528">
        <w:rPr>
          <w:rFonts w:eastAsiaTheme="minorHAnsi"/>
          <w:shd w:val="clear" w:color="auto" w:fill="FFFFFF" w:themeFill="background1"/>
          <w:lang w:eastAsia="en-US"/>
        </w:rPr>
        <w:t xml:space="preserve">130646,0 тыс. руб., из которых </w:t>
      </w:r>
      <w:r w:rsidR="00F82528" w:rsidRPr="00134A94">
        <w:rPr>
          <w:rFonts w:eastAsiaTheme="minorHAnsi"/>
          <w:shd w:val="clear" w:color="auto" w:fill="FFFFFF" w:themeFill="background1"/>
          <w:lang w:eastAsia="en-US"/>
        </w:rPr>
        <w:t>повлиявши</w:t>
      </w:r>
      <w:r w:rsidR="00F82528">
        <w:rPr>
          <w:rFonts w:eastAsiaTheme="minorHAnsi"/>
          <w:shd w:val="clear" w:color="auto" w:fill="FFFFFF" w:themeFill="background1"/>
          <w:lang w:eastAsia="en-US"/>
        </w:rPr>
        <w:t>е</w:t>
      </w:r>
      <w:r w:rsidR="00F82528" w:rsidRPr="00134A94">
        <w:rPr>
          <w:rFonts w:eastAsiaTheme="minorHAnsi"/>
          <w:shd w:val="clear" w:color="auto" w:fill="FFFFFF" w:themeFill="background1"/>
          <w:lang w:eastAsia="en-US"/>
        </w:rPr>
        <w:t xml:space="preserve"> на достоверность отчетности</w:t>
      </w:r>
      <w:r w:rsidR="00F82528">
        <w:t xml:space="preserve"> – </w:t>
      </w:r>
      <w:r w:rsidR="00F82528" w:rsidRPr="003E59DF">
        <w:rPr>
          <w:rFonts w:eastAsiaTheme="minorHAnsi"/>
          <w:shd w:val="clear" w:color="auto" w:fill="FFFFFF" w:themeFill="background1"/>
          <w:lang w:eastAsia="en-US"/>
        </w:rPr>
        <w:t xml:space="preserve">на сумму </w:t>
      </w:r>
      <w:r w:rsidR="00F82528">
        <w:rPr>
          <w:rFonts w:eastAsiaTheme="minorHAnsi"/>
          <w:shd w:val="clear" w:color="auto" w:fill="FFFFFF" w:themeFill="background1"/>
          <w:lang w:eastAsia="en-US"/>
        </w:rPr>
        <w:t>480,2</w:t>
      </w:r>
      <w:r w:rsidR="00F82528" w:rsidRPr="003E59DF">
        <w:rPr>
          <w:rFonts w:eastAsiaTheme="minorHAnsi"/>
          <w:shd w:val="clear" w:color="auto" w:fill="FFFFFF" w:themeFill="background1"/>
          <w:lang w:eastAsia="en-US"/>
        </w:rPr>
        <w:t xml:space="preserve"> тыс. руб.</w:t>
      </w:r>
      <w:r w:rsidR="00F82528" w:rsidRPr="001C7CE7">
        <w:t xml:space="preserve"> </w:t>
      </w:r>
      <w:r w:rsidR="00F82528">
        <w:rPr>
          <w:rFonts w:eastAsiaTheme="minorHAnsi"/>
          <w:shd w:val="clear" w:color="auto" w:fill="FFFFFF" w:themeFill="background1"/>
          <w:lang w:eastAsia="en-US"/>
        </w:rPr>
        <w:t xml:space="preserve">Кроме этого, установлен ряд нарушений </w:t>
      </w:r>
      <w:r w:rsidR="00F82528" w:rsidRPr="00322652">
        <w:rPr>
          <w:rFonts w:eastAsiaTheme="minorHAnsi"/>
          <w:shd w:val="clear" w:color="auto" w:fill="FFFFFF" w:themeFill="background1"/>
          <w:lang w:eastAsia="en-US"/>
        </w:rPr>
        <w:t>при</w:t>
      </w:r>
      <w:r w:rsidR="00F82528">
        <w:rPr>
          <w:rFonts w:eastAsiaTheme="minorHAnsi"/>
          <w:shd w:val="clear" w:color="auto" w:fill="FFFFFF" w:themeFill="background1"/>
          <w:lang w:eastAsia="en-US"/>
        </w:rPr>
        <w:t xml:space="preserve"> </w:t>
      </w:r>
      <w:r w:rsidR="00F82528" w:rsidRPr="00322652">
        <w:rPr>
          <w:rFonts w:eastAsiaTheme="minorHAnsi"/>
          <w:shd w:val="clear" w:color="auto" w:fill="FFFFFF" w:themeFill="background1"/>
          <w:lang w:eastAsia="en-US"/>
        </w:rPr>
        <w:t>оформлении хозяйственных операций первичными учетными документами</w:t>
      </w:r>
      <w:r w:rsidR="00F82528">
        <w:rPr>
          <w:rFonts w:eastAsiaTheme="minorHAnsi"/>
          <w:shd w:val="clear" w:color="auto" w:fill="FFFFFF" w:themeFill="background1"/>
          <w:lang w:eastAsia="en-US"/>
        </w:rPr>
        <w:t>.</w:t>
      </w:r>
      <w:r w:rsidR="00806ED6" w:rsidRPr="00806ED6">
        <w:rPr>
          <w:rFonts w:eastAsiaTheme="minorHAnsi"/>
          <w:shd w:val="clear" w:color="auto" w:fill="FFFFFF" w:themeFill="background1"/>
          <w:lang w:eastAsia="en-US"/>
        </w:rPr>
        <w:t xml:space="preserve"> </w:t>
      </w:r>
    </w:p>
    <w:p w:rsidR="00F82528" w:rsidRDefault="00806ED6" w:rsidP="00806ED6">
      <w:pPr>
        <w:shd w:val="clear" w:color="auto" w:fill="FFFFFF" w:themeFill="background1"/>
        <w:ind w:firstLine="709"/>
        <w:jc w:val="both"/>
        <w:rPr>
          <w:rFonts w:eastAsiaTheme="minorHAnsi"/>
          <w:shd w:val="clear" w:color="auto" w:fill="FFFFFF" w:themeFill="background1"/>
          <w:lang w:eastAsia="en-US"/>
        </w:rPr>
      </w:pPr>
      <w:r>
        <w:rPr>
          <w:rFonts w:eastAsiaTheme="minorHAnsi"/>
          <w:shd w:val="clear" w:color="auto" w:fill="FFFFFF" w:themeFill="background1"/>
          <w:lang w:eastAsia="en-US"/>
        </w:rPr>
        <w:t xml:space="preserve">При проверке соблюдения </w:t>
      </w:r>
      <w:r w:rsidRPr="00134A94">
        <w:rPr>
          <w:rFonts w:eastAsiaTheme="minorHAnsi"/>
          <w:shd w:val="clear" w:color="auto" w:fill="FFFFFF" w:themeFill="background1"/>
          <w:lang w:eastAsia="en-US"/>
        </w:rPr>
        <w:t xml:space="preserve">бюджетного законодательства </w:t>
      </w:r>
      <w:r>
        <w:rPr>
          <w:rFonts w:eastAsiaTheme="minorHAnsi"/>
          <w:shd w:val="clear" w:color="auto" w:fill="FFFFFF" w:themeFill="background1"/>
          <w:lang w:eastAsia="en-US"/>
        </w:rPr>
        <w:t>установлены нарушения п</w:t>
      </w:r>
      <w:r w:rsidRPr="009F3908">
        <w:t>орядка составления, утверждения и ведения бюджетных смет</w:t>
      </w:r>
      <w:r>
        <w:t>.</w:t>
      </w:r>
      <w:r w:rsidRPr="00134A94">
        <w:rPr>
          <w:rFonts w:eastAsiaTheme="minorHAnsi"/>
          <w:shd w:val="clear" w:color="auto" w:fill="FFFFFF" w:themeFill="background1"/>
          <w:lang w:eastAsia="en-US"/>
        </w:rPr>
        <w:t xml:space="preserve"> </w:t>
      </w:r>
    </w:p>
    <w:p w:rsidR="00785D27" w:rsidRDefault="00785D27" w:rsidP="00785D27">
      <w:pPr>
        <w:ind w:firstLine="710"/>
        <w:jc w:val="both"/>
        <w:rPr>
          <w:bCs/>
        </w:rPr>
      </w:pPr>
      <w:r w:rsidRPr="00134A94">
        <w:rPr>
          <w:rFonts w:eastAsiaTheme="minorHAnsi"/>
          <w:shd w:val="clear" w:color="auto" w:fill="FFFFFF" w:themeFill="background1"/>
          <w:lang w:eastAsia="en-US"/>
        </w:rPr>
        <w:t xml:space="preserve">Установлены финансовые нарушения </w:t>
      </w:r>
      <w:r w:rsidRPr="00B2549F">
        <w:rPr>
          <w:rFonts w:eastAsiaTheme="minorHAnsi"/>
          <w:shd w:val="clear" w:color="auto" w:fill="FFFFFF" w:themeFill="background1"/>
          <w:lang w:eastAsia="en-US"/>
        </w:rPr>
        <w:t xml:space="preserve">на </w:t>
      </w:r>
      <w:r w:rsidRPr="00785D27">
        <w:rPr>
          <w:bCs/>
        </w:rPr>
        <w:t>сумму 4,1 тыс. руб.</w:t>
      </w:r>
      <w:r>
        <w:rPr>
          <w:bCs/>
        </w:rPr>
        <w:t xml:space="preserve"> </w:t>
      </w:r>
      <w:r w:rsidR="00806ED6">
        <w:rPr>
          <w:bCs/>
        </w:rPr>
        <w:t xml:space="preserve">при  списании топлива, </w:t>
      </w:r>
      <w:r w:rsidRPr="00785D27">
        <w:t>когда согласно отчету, сформированному в</w:t>
      </w:r>
      <w:r w:rsidRPr="00785D27">
        <w:rPr>
          <w:bCs/>
        </w:rPr>
        <w:t xml:space="preserve"> универсальной информационной системе мониторинга транспорта «Интеграция», транспортное средство движение не осуществляло, а согласно путевым листам пройде</w:t>
      </w:r>
      <w:r>
        <w:rPr>
          <w:bCs/>
        </w:rPr>
        <w:t xml:space="preserve">но расстояние и списано </w:t>
      </w:r>
      <w:r w:rsidR="00806ED6">
        <w:rPr>
          <w:bCs/>
        </w:rPr>
        <w:t>ГСМ.</w:t>
      </w:r>
    </w:p>
    <w:p w:rsidR="00785D27" w:rsidRPr="00785D27" w:rsidRDefault="00785D27" w:rsidP="00806ED6">
      <w:pPr>
        <w:shd w:val="clear" w:color="auto" w:fill="FFFFFF" w:themeFill="background1"/>
        <w:ind w:firstLine="709"/>
        <w:jc w:val="both"/>
      </w:pPr>
      <w:r w:rsidRPr="00785D27">
        <w:rPr>
          <w:rFonts w:eastAsiaTheme="minorHAnsi"/>
          <w:lang w:eastAsia="en-US"/>
        </w:rPr>
        <w:t xml:space="preserve">Проверкой соблюдения требований трудового законодательства </w:t>
      </w:r>
      <w:r w:rsidR="00806ED6">
        <w:rPr>
          <w:rFonts w:eastAsiaTheme="minorHAnsi"/>
          <w:lang w:eastAsia="en-US"/>
        </w:rPr>
        <w:t>установлены</w:t>
      </w:r>
      <w:r>
        <w:rPr>
          <w:rFonts w:eastAsiaTheme="minorHAnsi"/>
          <w:lang w:eastAsia="en-US"/>
        </w:rPr>
        <w:t xml:space="preserve"> нарушения </w:t>
      </w:r>
      <w:r>
        <w:rPr>
          <w:rFonts w:eastAsiaTheme="minorHAnsi"/>
          <w:shd w:val="clear" w:color="auto" w:fill="FFFFFF" w:themeFill="background1"/>
          <w:lang w:eastAsia="en-US"/>
        </w:rPr>
        <w:t xml:space="preserve">в части продолжительности </w:t>
      </w:r>
      <w:r w:rsidRPr="008B0C76">
        <w:t>дополнительн</w:t>
      </w:r>
      <w:r>
        <w:t xml:space="preserve">ого трудового </w:t>
      </w:r>
      <w:r w:rsidRPr="008B0C76">
        <w:t>отпуск</w:t>
      </w:r>
      <w:r>
        <w:t>а</w:t>
      </w:r>
      <w:r w:rsidRPr="008B0C76">
        <w:t xml:space="preserve"> за ненормированный рабочий день </w:t>
      </w:r>
      <w:r>
        <w:t xml:space="preserve">отдельных сотрудников, положение об оплате труда не содержит </w:t>
      </w:r>
      <w:r w:rsidRPr="00785D27">
        <w:rPr>
          <w:rFonts w:eastAsiaTheme="minorHAnsi"/>
          <w:lang w:eastAsia="en-US"/>
        </w:rPr>
        <w:t xml:space="preserve">ряд обязательных условий. </w:t>
      </w:r>
    </w:p>
    <w:p w:rsidR="00E52843" w:rsidRDefault="00F0737A" w:rsidP="004F4BB2">
      <w:pPr>
        <w:shd w:val="clear" w:color="auto" w:fill="FFFFFF" w:themeFill="background1"/>
        <w:ind w:firstLine="709"/>
        <w:jc w:val="both"/>
        <w:rPr>
          <w:rFonts w:eastAsiaTheme="minorHAnsi"/>
          <w:shd w:val="clear" w:color="auto" w:fill="FFFFFF" w:themeFill="background1"/>
          <w:lang w:eastAsia="en-US"/>
        </w:rPr>
      </w:pPr>
      <w:r w:rsidRPr="002D1B21">
        <w:t>Установлен</w:t>
      </w:r>
      <w:r w:rsidR="00EF00D6">
        <w:t>ы</w:t>
      </w:r>
      <w:r w:rsidRPr="002D1B21">
        <w:t xml:space="preserve"> факт</w:t>
      </w:r>
      <w:r w:rsidR="00EF00D6">
        <w:t>ы</w:t>
      </w:r>
      <w:r w:rsidRPr="002D1B21">
        <w:t xml:space="preserve"> не использования в хозяйственной деятельности  </w:t>
      </w:r>
      <w:r w:rsidR="00DC3ADD">
        <w:t xml:space="preserve">отдельных объектов </w:t>
      </w:r>
      <w:r w:rsidR="00DC3ADD" w:rsidRPr="004F4BB2">
        <w:t>недвижимо</w:t>
      </w:r>
      <w:r w:rsidR="00DC3ADD">
        <w:t>го и движимого</w:t>
      </w:r>
      <w:r w:rsidR="00DC3ADD" w:rsidRPr="004F4BB2">
        <w:t xml:space="preserve"> имуществ</w:t>
      </w:r>
      <w:r w:rsidR="00DC3ADD">
        <w:t>а</w:t>
      </w:r>
      <w:r w:rsidR="00F82528">
        <w:t>, а также</w:t>
      </w:r>
      <w:r w:rsidR="00F82528" w:rsidRPr="00F82528">
        <w:t xml:space="preserve"> </w:t>
      </w:r>
      <w:r w:rsidR="00F82528">
        <w:t>отнесения</w:t>
      </w:r>
      <w:r w:rsidR="00F82528" w:rsidRPr="004F4BB2">
        <w:t xml:space="preserve"> </w:t>
      </w:r>
      <w:r w:rsidR="00F82528">
        <w:t>в учете учреждения к недвижимому имуществу трех объектов</w:t>
      </w:r>
      <w:r w:rsidR="00F82528" w:rsidRPr="004F4BB2">
        <w:t xml:space="preserve"> имущества, общей балансовой стоимостью 161</w:t>
      </w:r>
      <w:r w:rsidR="00F82528">
        <w:t>,</w:t>
      </w:r>
      <w:r w:rsidR="00F82528" w:rsidRPr="004F4BB2">
        <w:t>4</w:t>
      </w:r>
      <w:r w:rsidR="00F82528">
        <w:t xml:space="preserve"> тыс.</w:t>
      </w:r>
      <w:r w:rsidR="00F82528" w:rsidRPr="004F4BB2">
        <w:t xml:space="preserve"> руб.</w:t>
      </w:r>
      <w:r w:rsidR="00F82528">
        <w:t>,</w:t>
      </w:r>
      <w:r w:rsidR="00806ED6">
        <w:t xml:space="preserve"> содержащих</w:t>
      </w:r>
      <w:r w:rsidR="00F82528" w:rsidRPr="004F4BB2">
        <w:t xml:space="preserve"> признаки движимого имущества</w:t>
      </w:r>
      <w:r w:rsidR="00F82528">
        <w:t>.</w:t>
      </w:r>
    </w:p>
    <w:p w:rsidR="00F916CC" w:rsidRDefault="00F916CC" w:rsidP="0044420C">
      <w:pPr>
        <w:shd w:val="clear" w:color="auto" w:fill="FFFFFF" w:themeFill="background1"/>
        <w:ind w:firstLine="709"/>
        <w:jc w:val="both"/>
        <w:rPr>
          <w:rFonts w:eastAsiaTheme="minorHAnsi"/>
          <w:highlight w:val="yellow"/>
          <w:shd w:val="clear" w:color="auto" w:fill="FFFFFF" w:themeFill="background1"/>
          <w:lang w:eastAsia="en-US"/>
        </w:rPr>
      </w:pPr>
      <w:r w:rsidRPr="008C47A1">
        <w:rPr>
          <w:bCs/>
        </w:rPr>
        <w:t>Проведенным аудитом в сфере закупок установлены нарушения как при планировании закупок, так и при заключении, исполнении контрактов, а так же в части нормирования закупок</w:t>
      </w:r>
      <w:r>
        <w:rPr>
          <w:bCs/>
        </w:rPr>
        <w:t>.</w:t>
      </w:r>
    </w:p>
    <w:p w:rsidR="00AD4B35" w:rsidRPr="00302A8E" w:rsidRDefault="00034A21" w:rsidP="00034A21">
      <w:pPr>
        <w:jc w:val="both"/>
      </w:pPr>
      <w:r>
        <w:rPr>
          <w:rFonts w:eastAsiaTheme="minorHAnsi"/>
          <w:lang w:eastAsia="en-US"/>
        </w:rPr>
        <w:t xml:space="preserve">         </w:t>
      </w:r>
      <w:r w:rsidR="00AD4B35" w:rsidRPr="00757867">
        <w:rPr>
          <w:rFonts w:eastAsiaTheme="minorHAnsi"/>
          <w:lang w:eastAsia="en-US"/>
        </w:rPr>
        <w:t xml:space="preserve">По результатам контрольного мероприятия </w:t>
      </w:r>
      <w:r>
        <w:rPr>
          <w:rFonts w:eastAsiaTheme="minorHAnsi"/>
          <w:lang w:eastAsia="en-US"/>
        </w:rPr>
        <w:t>и</w:t>
      </w:r>
      <w:r w:rsidR="00551EF8" w:rsidRPr="00551EF8">
        <w:t>сполняющему обязанности начальника управления</w:t>
      </w:r>
      <w:r>
        <w:t xml:space="preserve"> </w:t>
      </w:r>
      <w:r w:rsidR="00551EF8" w:rsidRPr="00551EF8">
        <w:t>образования администрации</w:t>
      </w:r>
      <w:r>
        <w:t xml:space="preserve"> </w:t>
      </w:r>
      <w:r w:rsidR="00551EF8" w:rsidRPr="00551EF8">
        <w:t>муниципального образования</w:t>
      </w:r>
      <w:r>
        <w:t xml:space="preserve"> </w:t>
      </w:r>
      <w:r w:rsidR="00551EF8" w:rsidRPr="00551EF8">
        <w:t>Каневской район</w:t>
      </w:r>
      <w:r>
        <w:t xml:space="preserve"> </w:t>
      </w:r>
      <w:r w:rsidR="00AD4B35" w:rsidRPr="00757867">
        <w:rPr>
          <w:rFonts w:eastAsiaTheme="minorHAnsi"/>
          <w:lang w:eastAsia="en-US"/>
        </w:rPr>
        <w:t xml:space="preserve">и </w:t>
      </w:r>
      <w:r w:rsidR="00134A94" w:rsidRPr="00757867">
        <w:rPr>
          <w:rFonts w:eastAsiaTheme="minorHAnsi"/>
          <w:lang w:eastAsia="en-US"/>
        </w:rPr>
        <w:t>директору</w:t>
      </w:r>
      <w:r w:rsidR="00900606" w:rsidRPr="00757867">
        <w:rPr>
          <w:rFonts w:eastAsiaTheme="minorHAnsi"/>
          <w:lang w:eastAsia="en-US"/>
        </w:rPr>
        <w:t xml:space="preserve"> учреждения</w:t>
      </w:r>
      <w:r w:rsidR="00AD4B35" w:rsidRPr="00757867">
        <w:rPr>
          <w:rFonts w:eastAsiaTheme="minorHAnsi"/>
          <w:lang w:eastAsia="en-US"/>
        </w:rPr>
        <w:t xml:space="preserve"> вручены представления по устранению выявленных нарушений и недостатков</w:t>
      </w:r>
      <w:r w:rsidR="00C4759B">
        <w:rPr>
          <w:rFonts w:eastAsiaTheme="minorHAnsi"/>
          <w:lang w:eastAsia="en-US"/>
        </w:rPr>
        <w:t>.</w:t>
      </w:r>
      <w:r w:rsidR="00900606" w:rsidRPr="00757867">
        <w:rPr>
          <w:rFonts w:eastAsiaTheme="minorHAnsi"/>
          <w:lang w:eastAsia="en-US"/>
        </w:rPr>
        <w:t xml:space="preserve"> </w:t>
      </w:r>
    </w:p>
    <w:p w:rsidR="00987EDF" w:rsidRPr="00C51D9A" w:rsidRDefault="00AD4B35" w:rsidP="00AD4B3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EF4AE9">
        <w:rPr>
          <w:rFonts w:eastAsiaTheme="minorHAnsi"/>
          <w:lang w:eastAsia="en-US"/>
        </w:rPr>
        <w:t xml:space="preserve">По материалам проверки составлен протокол об административной ответственности за грубое нарушение требований к бюджетному </w:t>
      </w:r>
      <w:r w:rsidRPr="00EF4AE9">
        <w:rPr>
          <w:rFonts w:eastAsiaTheme="minorHAnsi"/>
          <w:lang w:eastAsia="en-US"/>
        </w:rPr>
        <w:lastRenderedPageBreak/>
        <w:t>(бухгалтерскому) учету</w:t>
      </w:r>
      <w:r w:rsidR="00CA6F55">
        <w:rPr>
          <w:rFonts w:eastAsiaTheme="minorHAnsi"/>
          <w:lang w:eastAsia="en-US"/>
        </w:rPr>
        <w:t>.</w:t>
      </w:r>
      <w:r w:rsidR="00366A95" w:rsidRPr="00EF4AE9">
        <w:rPr>
          <w:rFonts w:eastAsiaTheme="minorHAnsi"/>
          <w:lang w:eastAsia="en-US"/>
        </w:rPr>
        <w:t xml:space="preserve"> </w:t>
      </w:r>
      <w:r w:rsidR="00CA6F55">
        <w:rPr>
          <w:rFonts w:eastAsiaTheme="minorHAnsi"/>
          <w:lang w:eastAsia="en-US"/>
        </w:rPr>
        <w:t>Д</w:t>
      </w:r>
      <w:r w:rsidRPr="00EF4AE9">
        <w:rPr>
          <w:rFonts w:eastAsiaTheme="minorHAnsi"/>
          <w:lang w:eastAsia="en-US"/>
        </w:rPr>
        <w:t>олжностн</w:t>
      </w:r>
      <w:r w:rsidR="00A2001F" w:rsidRPr="00EF4AE9">
        <w:rPr>
          <w:rFonts w:eastAsiaTheme="minorHAnsi"/>
          <w:lang w:eastAsia="en-US"/>
        </w:rPr>
        <w:t>ое</w:t>
      </w:r>
      <w:r w:rsidRPr="00EF4AE9">
        <w:rPr>
          <w:rFonts w:eastAsiaTheme="minorHAnsi"/>
          <w:lang w:eastAsia="en-US"/>
        </w:rPr>
        <w:t xml:space="preserve"> лиц</w:t>
      </w:r>
      <w:r w:rsidR="00A2001F" w:rsidRPr="00EF4AE9">
        <w:rPr>
          <w:rFonts w:eastAsiaTheme="minorHAnsi"/>
          <w:lang w:eastAsia="en-US"/>
        </w:rPr>
        <w:t>о</w:t>
      </w:r>
      <w:r w:rsidRPr="00EF4AE9">
        <w:rPr>
          <w:rFonts w:eastAsiaTheme="minorHAnsi"/>
          <w:lang w:eastAsia="en-US"/>
        </w:rPr>
        <w:t>, допустивш</w:t>
      </w:r>
      <w:r w:rsidR="003A2381" w:rsidRPr="00EF4AE9">
        <w:rPr>
          <w:rFonts w:eastAsiaTheme="minorHAnsi"/>
          <w:lang w:eastAsia="en-US"/>
        </w:rPr>
        <w:t>е</w:t>
      </w:r>
      <w:r w:rsidRPr="00EF4AE9">
        <w:rPr>
          <w:rFonts w:eastAsiaTheme="minorHAnsi"/>
          <w:lang w:eastAsia="en-US"/>
        </w:rPr>
        <w:t>е правонарушени</w:t>
      </w:r>
      <w:r w:rsidR="003A2381" w:rsidRPr="00EF4AE9">
        <w:rPr>
          <w:rFonts w:eastAsiaTheme="minorHAnsi"/>
          <w:lang w:eastAsia="en-US"/>
        </w:rPr>
        <w:t>е</w:t>
      </w:r>
      <w:r w:rsidRPr="00EF4AE9">
        <w:rPr>
          <w:rFonts w:eastAsiaTheme="minorHAnsi"/>
          <w:lang w:eastAsia="en-US"/>
        </w:rPr>
        <w:t xml:space="preserve"> привлечен</w:t>
      </w:r>
      <w:r w:rsidR="003A2381" w:rsidRPr="00EF4AE9">
        <w:rPr>
          <w:rFonts w:eastAsiaTheme="minorHAnsi"/>
          <w:lang w:eastAsia="en-US"/>
        </w:rPr>
        <w:t>о</w:t>
      </w:r>
      <w:r w:rsidRPr="00EF4AE9">
        <w:rPr>
          <w:rFonts w:eastAsiaTheme="minorHAnsi"/>
          <w:lang w:eastAsia="en-US"/>
        </w:rPr>
        <w:t xml:space="preserve"> к административной ответственности </w:t>
      </w:r>
      <w:r w:rsidRPr="00D20B04">
        <w:rPr>
          <w:rFonts w:eastAsiaTheme="minorHAnsi"/>
          <w:lang w:eastAsia="en-US"/>
        </w:rPr>
        <w:t xml:space="preserve">в </w:t>
      </w:r>
      <w:r w:rsidR="002E4F7D">
        <w:rPr>
          <w:rFonts w:eastAsiaTheme="minorHAnsi"/>
          <w:lang w:eastAsia="en-US"/>
        </w:rPr>
        <w:t>виде штрафа в размере</w:t>
      </w:r>
      <w:r w:rsidRPr="00D20B04">
        <w:rPr>
          <w:rFonts w:eastAsiaTheme="minorHAnsi"/>
          <w:lang w:eastAsia="en-US"/>
        </w:rPr>
        <w:t xml:space="preserve"> 15,0 тыс. руб</w:t>
      </w:r>
      <w:r w:rsidRPr="00EF4AE9">
        <w:rPr>
          <w:rFonts w:eastAsiaTheme="minorHAnsi"/>
          <w:lang w:eastAsia="en-US"/>
        </w:rPr>
        <w:t>. Данн</w:t>
      </w:r>
      <w:r w:rsidR="00394B1F">
        <w:rPr>
          <w:rFonts w:eastAsiaTheme="minorHAnsi"/>
          <w:lang w:eastAsia="en-US"/>
        </w:rPr>
        <w:t>ая</w:t>
      </w:r>
      <w:r w:rsidRPr="00EF4AE9">
        <w:rPr>
          <w:rFonts w:eastAsiaTheme="minorHAnsi"/>
          <w:lang w:eastAsia="en-US"/>
        </w:rPr>
        <w:t xml:space="preserve"> сумм</w:t>
      </w:r>
      <w:r w:rsidR="00394B1F">
        <w:rPr>
          <w:rFonts w:eastAsiaTheme="minorHAnsi"/>
          <w:lang w:eastAsia="en-US"/>
        </w:rPr>
        <w:t>а</w:t>
      </w:r>
      <w:r w:rsidRPr="00EF4AE9">
        <w:rPr>
          <w:rFonts w:eastAsiaTheme="minorHAnsi"/>
          <w:lang w:eastAsia="en-US"/>
        </w:rPr>
        <w:t xml:space="preserve"> в полном объеме уплачен</w:t>
      </w:r>
      <w:r w:rsidR="00394B1F">
        <w:rPr>
          <w:rFonts w:eastAsiaTheme="minorHAnsi"/>
          <w:lang w:eastAsia="en-US"/>
        </w:rPr>
        <w:t>а</w:t>
      </w:r>
      <w:r w:rsidRPr="00EF4AE9">
        <w:rPr>
          <w:rFonts w:eastAsiaTheme="minorHAnsi"/>
          <w:lang w:eastAsia="en-US"/>
        </w:rPr>
        <w:t xml:space="preserve"> в бюджет.</w:t>
      </w:r>
    </w:p>
    <w:p w:rsidR="00806ED6" w:rsidRPr="00673EDF" w:rsidRDefault="00E65A92" w:rsidP="00673ED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2613C">
        <w:rPr>
          <w:rFonts w:eastAsiaTheme="minorHAnsi"/>
          <w:lang w:eastAsia="en-US"/>
        </w:rPr>
        <w:t>Должностными лицами объектов проверки в установленный срок представлена информация об устранении нарушений и недостатков</w:t>
      </w:r>
      <w:r w:rsidR="00BB419B">
        <w:rPr>
          <w:rFonts w:eastAsiaTheme="minorHAnsi"/>
          <w:lang w:eastAsia="en-US"/>
        </w:rPr>
        <w:t>,</w:t>
      </w:r>
      <w:r w:rsidRPr="00B2613C">
        <w:rPr>
          <w:rFonts w:eastAsiaTheme="minorHAnsi"/>
          <w:lang w:eastAsia="en-US"/>
        </w:rPr>
        <w:t xml:space="preserve"> согласно которой</w:t>
      </w:r>
      <w:r w:rsidR="00237726" w:rsidRPr="00237726">
        <w:rPr>
          <w:rFonts w:eastAsiaTheme="minorHAnsi"/>
          <w:lang w:eastAsia="en-US"/>
        </w:rPr>
        <w:t xml:space="preserve"> </w:t>
      </w:r>
      <w:r w:rsidR="0015409C">
        <w:rPr>
          <w:rFonts w:eastAsiaTheme="minorHAnsi"/>
          <w:lang w:eastAsia="en-US"/>
        </w:rPr>
        <w:t xml:space="preserve">зарегистрировано право постоянного </w:t>
      </w:r>
      <w:r w:rsidR="0096283E">
        <w:rPr>
          <w:rFonts w:eastAsiaTheme="minorHAnsi"/>
          <w:lang w:eastAsia="en-US"/>
        </w:rPr>
        <w:t xml:space="preserve">(бессрочного) пользования </w:t>
      </w:r>
      <w:r w:rsidR="00D90480">
        <w:rPr>
          <w:rFonts w:eastAsiaTheme="minorHAnsi"/>
          <w:lang w:eastAsia="en-US"/>
        </w:rPr>
        <w:t>двум</w:t>
      </w:r>
      <w:r w:rsidR="00C60BAC">
        <w:rPr>
          <w:rFonts w:eastAsiaTheme="minorHAnsi"/>
          <w:lang w:eastAsia="en-US"/>
        </w:rPr>
        <w:t>я</w:t>
      </w:r>
      <w:r w:rsidR="00D90480">
        <w:rPr>
          <w:rFonts w:eastAsiaTheme="minorHAnsi"/>
          <w:lang w:eastAsia="en-US"/>
        </w:rPr>
        <w:t xml:space="preserve"> земельным</w:t>
      </w:r>
      <w:r w:rsidR="00C60BAC">
        <w:rPr>
          <w:rFonts w:eastAsiaTheme="minorHAnsi"/>
          <w:lang w:eastAsia="en-US"/>
        </w:rPr>
        <w:t>и</w:t>
      </w:r>
      <w:r w:rsidR="00D90480">
        <w:rPr>
          <w:rFonts w:eastAsiaTheme="minorHAnsi"/>
          <w:lang w:eastAsia="en-US"/>
        </w:rPr>
        <w:t xml:space="preserve"> участкам</w:t>
      </w:r>
      <w:r w:rsidR="00C60BAC">
        <w:rPr>
          <w:rFonts w:eastAsiaTheme="minorHAnsi"/>
          <w:lang w:eastAsia="en-US"/>
        </w:rPr>
        <w:t>и</w:t>
      </w:r>
      <w:r w:rsidR="00D90480">
        <w:rPr>
          <w:rFonts w:eastAsiaTheme="minorHAnsi"/>
          <w:lang w:eastAsia="en-US"/>
        </w:rPr>
        <w:t xml:space="preserve">, </w:t>
      </w:r>
      <w:r w:rsidR="00C30F58" w:rsidRPr="00B2613C">
        <w:rPr>
          <w:rFonts w:eastAsiaTheme="minorHAnsi"/>
          <w:lang w:eastAsia="en-US"/>
        </w:rPr>
        <w:t xml:space="preserve">устранены нарушения в части ведения бухгалтерского учета в сумме </w:t>
      </w:r>
      <w:r w:rsidR="00C30F58">
        <w:rPr>
          <w:rFonts w:eastAsiaTheme="minorHAnsi"/>
          <w:lang w:eastAsia="en-US"/>
        </w:rPr>
        <w:t>130586,6</w:t>
      </w:r>
      <w:r w:rsidR="00C30F58" w:rsidRPr="00B2613C">
        <w:rPr>
          <w:rFonts w:eastAsiaTheme="minorHAnsi"/>
          <w:lang w:eastAsia="en-US"/>
        </w:rPr>
        <w:t xml:space="preserve"> тыс. руб.</w:t>
      </w:r>
      <w:r w:rsidR="00C30F58">
        <w:rPr>
          <w:rFonts w:eastAsiaTheme="minorHAnsi"/>
          <w:lang w:eastAsia="en-US"/>
        </w:rPr>
        <w:t xml:space="preserve">, </w:t>
      </w:r>
      <w:r w:rsidR="00673EDF">
        <w:rPr>
          <w:rFonts w:eastAsiaTheme="minorHAnsi"/>
          <w:lang w:eastAsia="en-US"/>
        </w:rPr>
        <w:t>по</w:t>
      </w:r>
      <w:r w:rsidR="009B1BD3">
        <w:rPr>
          <w:rFonts w:eastAsiaTheme="minorHAnsi"/>
          <w:lang w:eastAsia="en-US"/>
        </w:rPr>
        <w:t xml:space="preserve">лучено </w:t>
      </w:r>
      <w:r w:rsidR="00673EDF">
        <w:rPr>
          <w:rFonts w:eastAsiaTheme="minorHAnsi"/>
          <w:lang w:eastAsia="en-US"/>
        </w:rPr>
        <w:t xml:space="preserve">техническое </w:t>
      </w:r>
      <w:r w:rsidR="009B1BD3">
        <w:rPr>
          <w:rFonts w:eastAsiaTheme="minorHAnsi"/>
          <w:lang w:eastAsia="en-US"/>
        </w:rPr>
        <w:t>заключение</w:t>
      </w:r>
      <w:r w:rsidR="00C30F58">
        <w:rPr>
          <w:rFonts w:eastAsiaTheme="minorHAnsi"/>
          <w:lang w:eastAsia="en-US"/>
        </w:rPr>
        <w:t>, на основании</w:t>
      </w:r>
      <w:r w:rsidR="00673EDF">
        <w:rPr>
          <w:rFonts w:eastAsiaTheme="minorHAnsi"/>
          <w:lang w:eastAsia="en-US"/>
        </w:rPr>
        <w:t xml:space="preserve"> которого</w:t>
      </w:r>
      <w:r w:rsidR="00673EDF" w:rsidRPr="00673EDF">
        <w:rPr>
          <w:rFonts w:eastAsiaTheme="minorHAnsi"/>
          <w:lang w:eastAsia="en-US"/>
        </w:rPr>
        <w:t xml:space="preserve"> </w:t>
      </w:r>
      <w:r w:rsidR="00C30F58">
        <w:rPr>
          <w:rFonts w:eastAsiaTheme="minorHAnsi"/>
          <w:lang w:eastAsia="en-US"/>
        </w:rPr>
        <w:t>три</w:t>
      </w:r>
      <w:r w:rsidR="00673EDF">
        <w:rPr>
          <w:rFonts w:eastAsiaTheme="minorHAnsi"/>
          <w:lang w:eastAsia="en-US"/>
        </w:rPr>
        <w:t xml:space="preserve"> объекта</w:t>
      </w:r>
      <w:r w:rsidR="00C30F58">
        <w:rPr>
          <w:rFonts w:eastAsiaTheme="minorHAnsi"/>
          <w:lang w:eastAsia="en-US"/>
        </w:rPr>
        <w:t xml:space="preserve"> имущества, не являющиеся</w:t>
      </w:r>
      <w:r w:rsidR="00673EDF">
        <w:rPr>
          <w:rFonts w:eastAsiaTheme="minorHAnsi"/>
          <w:lang w:eastAsia="en-US"/>
        </w:rPr>
        <w:t xml:space="preserve"> объектами капитального строитель</w:t>
      </w:r>
      <w:r w:rsidR="00C30F58">
        <w:rPr>
          <w:rFonts w:eastAsiaTheme="minorHAnsi"/>
          <w:lang w:eastAsia="en-US"/>
        </w:rPr>
        <w:t>ства и недвижимости, исключены из реестра муниципальной собственности</w:t>
      </w:r>
      <w:r w:rsidR="00673EDF">
        <w:rPr>
          <w:rFonts w:eastAsiaTheme="minorHAnsi"/>
          <w:lang w:eastAsia="en-US"/>
        </w:rPr>
        <w:t>,</w:t>
      </w:r>
      <w:r w:rsidR="00D20B04">
        <w:rPr>
          <w:rFonts w:eastAsiaTheme="minorHAnsi"/>
          <w:lang w:eastAsia="en-US"/>
        </w:rPr>
        <w:t xml:space="preserve"> </w:t>
      </w:r>
      <w:r w:rsidR="00673EDF">
        <w:rPr>
          <w:rFonts w:eastAsiaTheme="minorHAnsi"/>
          <w:lang w:eastAsia="en-US"/>
        </w:rPr>
        <w:t xml:space="preserve">внесены изменения в учетную политику учреждения, </w:t>
      </w:r>
      <w:r w:rsidR="00806ED6">
        <w:rPr>
          <w:rFonts w:eastAsiaTheme="minorHAnsi"/>
          <w:lang w:eastAsia="en-US"/>
        </w:rPr>
        <w:t xml:space="preserve">устранены нарушения трудового законодательства – </w:t>
      </w:r>
      <w:r w:rsidR="001C7FE3" w:rsidRPr="001C7FE3">
        <w:rPr>
          <w:rFonts w:eastAsiaTheme="minorHAnsi"/>
          <w:shd w:val="clear" w:color="auto" w:fill="FFFFFF" w:themeFill="background1"/>
          <w:lang w:eastAsia="en-US"/>
        </w:rPr>
        <w:t xml:space="preserve">внесены изменения в </w:t>
      </w:r>
      <w:r w:rsidR="00363D37">
        <w:rPr>
          <w:rFonts w:eastAsiaTheme="minorHAnsi"/>
          <w:shd w:val="clear" w:color="auto" w:fill="FFFFFF" w:themeFill="background1"/>
          <w:lang w:eastAsia="en-US"/>
        </w:rPr>
        <w:t xml:space="preserve">трудовой договор </w:t>
      </w:r>
      <w:r w:rsidR="0015409C">
        <w:rPr>
          <w:rFonts w:eastAsiaTheme="minorHAnsi"/>
          <w:shd w:val="clear" w:color="auto" w:fill="FFFFFF" w:themeFill="background1"/>
          <w:lang w:eastAsia="en-US"/>
        </w:rPr>
        <w:t xml:space="preserve">в части </w:t>
      </w:r>
      <w:r w:rsidR="0015409C" w:rsidRPr="0015409C">
        <w:rPr>
          <w:rFonts w:eastAsiaTheme="minorHAnsi"/>
          <w:shd w:val="clear" w:color="auto" w:fill="FFFFFF" w:themeFill="background1"/>
          <w:lang w:eastAsia="en-US"/>
        </w:rPr>
        <w:t>продолжительности дополнительного трудового отпуска за ненормированный рабочий день</w:t>
      </w:r>
      <w:r w:rsidR="00806ED6">
        <w:rPr>
          <w:rFonts w:eastAsiaTheme="minorHAnsi"/>
          <w:shd w:val="clear" w:color="auto" w:fill="FFFFFF" w:themeFill="background1"/>
          <w:lang w:eastAsia="en-US"/>
        </w:rPr>
        <w:t xml:space="preserve"> и в положение об оплате труда работников муниципальных учреждений. </w:t>
      </w:r>
    </w:p>
    <w:p w:rsidR="00774042" w:rsidRPr="001C7FE3" w:rsidRDefault="005976B3" w:rsidP="005976B3">
      <w:pPr>
        <w:autoSpaceDE w:val="0"/>
        <w:autoSpaceDN w:val="0"/>
        <w:adjustRightInd w:val="0"/>
        <w:ind w:firstLine="708"/>
        <w:jc w:val="both"/>
      </w:pPr>
      <w:r w:rsidRPr="001C7FE3">
        <w:t>Заказчиком буд</w:t>
      </w:r>
      <w:r w:rsidR="003475AD">
        <w:t>ет</w:t>
      </w:r>
      <w:r w:rsidRPr="001C7FE3">
        <w:t xml:space="preserve"> обеспечен</w:t>
      </w:r>
      <w:r w:rsidR="003475AD">
        <w:t>о</w:t>
      </w:r>
      <w:r w:rsidRPr="001C7FE3">
        <w:t xml:space="preserve"> соблюдени</w:t>
      </w:r>
      <w:r w:rsidR="003475AD">
        <w:t>е</w:t>
      </w:r>
      <w:r w:rsidRPr="001C7FE3">
        <w:t xml:space="preserve"> требований законодательства о закупках</w:t>
      </w:r>
      <w:r w:rsidR="00D90480">
        <w:t>, в том числе в части нормирования в сфере закупок</w:t>
      </w:r>
      <w:r w:rsidR="00E40716" w:rsidRPr="001C7FE3">
        <w:t>.</w:t>
      </w:r>
    </w:p>
    <w:p w:rsidR="00AD4B35" w:rsidRPr="00B03EAF" w:rsidRDefault="00AD4B35" w:rsidP="00AD4B35">
      <w:pPr>
        <w:ind w:firstLine="709"/>
        <w:contextualSpacing/>
        <w:jc w:val="both"/>
        <w:rPr>
          <w:rFonts w:eastAsiaTheme="minorHAnsi"/>
          <w:lang w:eastAsia="en-US"/>
        </w:rPr>
      </w:pPr>
      <w:r w:rsidRPr="00B03EAF">
        <w:rPr>
          <w:rFonts w:eastAsiaTheme="minorHAnsi"/>
          <w:lang w:eastAsia="en-US"/>
        </w:rPr>
        <w:t xml:space="preserve">По результатам проверки применено дисциплинарное взыскание в виде замечания </w:t>
      </w:r>
      <w:r w:rsidR="00A040FB">
        <w:rPr>
          <w:rFonts w:eastAsiaTheme="minorHAnsi"/>
          <w:lang w:eastAsia="en-US"/>
        </w:rPr>
        <w:t xml:space="preserve">четырем </w:t>
      </w:r>
      <w:r w:rsidR="00B03EAF" w:rsidRPr="00B03EAF">
        <w:rPr>
          <w:rFonts w:eastAsiaTheme="minorHAnsi"/>
          <w:lang w:eastAsia="en-US"/>
        </w:rPr>
        <w:t>сотрудник</w:t>
      </w:r>
      <w:r w:rsidR="00A040FB">
        <w:rPr>
          <w:rFonts w:eastAsiaTheme="minorHAnsi"/>
          <w:lang w:eastAsia="en-US"/>
        </w:rPr>
        <w:t>ам.</w:t>
      </w:r>
      <w:r w:rsidRPr="00B03EAF">
        <w:rPr>
          <w:rFonts w:eastAsiaTheme="minorHAnsi"/>
          <w:lang w:eastAsia="en-US"/>
        </w:rPr>
        <w:t xml:space="preserve"> </w:t>
      </w:r>
    </w:p>
    <w:p w:rsidR="002F457C" w:rsidRPr="00AC2F13" w:rsidRDefault="002F457C" w:rsidP="00AD4B35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Theme="minorHAnsi"/>
          <w:shd w:val="clear" w:color="auto" w:fill="FFFF00"/>
          <w:lang w:eastAsia="en-US"/>
        </w:rPr>
      </w:pPr>
    </w:p>
    <w:sectPr w:rsidR="002F457C" w:rsidRPr="00AC2F13" w:rsidSect="0023772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15955"/>
    <w:multiLevelType w:val="hybridMultilevel"/>
    <w:tmpl w:val="A224B15A"/>
    <w:lvl w:ilvl="0" w:tplc="5650BB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A880E1A"/>
    <w:multiLevelType w:val="hybridMultilevel"/>
    <w:tmpl w:val="65B8C73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1B"/>
    <w:rsid w:val="00000D50"/>
    <w:rsid w:val="000303BB"/>
    <w:rsid w:val="00034A21"/>
    <w:rsid w:val="0004118C"/>
    <w:rsid w:val="00074D9D"/>
    <w:rsid w:val="0007730C"/>
    <w:rsid w:val="0008211B"/>
    <w:rsid w:val="00090D87"/>
    <w:rsid w:val="000A2F1D"/>
    <w:rsid w:val="000A5DEA"/>
    <w:rsid w:val="000B0268"/>
    <w:rsid w:val="000B0DFD"/>
    <w:rsid w:val="000B18A6"/>
    <w:rsid w:val="000B4E3A"/>
    <w:rsid w:val="000B73C7"/>
    <w:rsid w:val="000C7E02"/>
    <w:rsid w:val="000D3C02"/>
    <w:rsid w:val="000E4CAB"/>
    <w:rsid w:val="000F496B"/>
    <w:rsid w:val="001010B9"/>
    <w:rsid w:val="00104000"/>
    <w:rsid w:val="00126E86"/>
    <w:rsid w:val="00134A94"/>
    <w:rsid w:val="00150E96"/>
    <w:rsid w:val="0015409C"/>
    <w:rsid w:val="00157464"/>
    <w:rsid w:val="00171AAD"/>
    <w:rsid w:val="0019356E"/>
    <w:rsid w:val="001A3A32"/>
    <w:rsid w:val="001B19FD"/>
    <w:rsid w:val="001B3B55"/>
    <w:rsid w:val="001C5FC4"/>
    <w:rsid w:val="001C7CE7"/>
    <w:rsid w:val="001C7FE3"/>
    <w:rsid w:val="001D0AF9"/>
    <w:rsid w:val="001E01B0"/>
    <w:rsid w:val="001E4131"/>
    <w:rsid w:val="001F65FF"/>
    <w:rsid w:val="00210419"/>
    <w:rsid w:val="002133B2"/>
    <w:rsid w:val="00230538"/>
    <w:rsid w:val="00237726"/>
    <w:rsid w:val="00244CE9"/>
    <w:rsid w:val="002553F0"/>
    <w:rsid w:val="00260914"/>
    <w:rsid w:val="00262910"/>
    <w:rsid w:val="00271D31"/>
    <w:rsid w:val="002950A2"/>
    <w:rsid w:val="002A0EFC"/>
    <w:rsid w:val="002B67E1"/>
    <w:rsid w:val="002C1A85"/>
    <w:rsid w:val="002C511A"/>
    <w:rsid w:val="002C69F2"/>
    <w:rsid w:val="002D06F4"/>
    <w:rsid w:val="002D47B0"/>
    <w:rsid w:val="002D6C7E"/>
    <w:rsid w:val="002E3E50"/>
    <w:rsid w:val="002E4F7D"/>
    <w:rsid w:val="002F0BFF"/>
    <w:rsid w:val="002F0D8D"/>
    <w:rsid w:val="002F2478"/>
    <w:rsid w:val="002F457C"/>
    <w:rsid w:val="002F55B8"/>
    <w:rsid w:val="002F5902"/>
    <w:rsid w:val="00302A8E"/>
    <w:rsid w:val="00313D98"/>
    <w:rsid w:val="00315A67"/>
    <w:rsid w:val="00322625"/>
    <w:rsid w:val="00322652"/>
    <w:rsid w:val="00322B3B"/>
    <w:rsid w:val="00344876"/>
    <w:rsid w:val="003475AD"/>
    <w:rsid w:val="003527B4"/>
    <w:rsid w:val="00357BC8"/>
    <w:rsid w:val="00363D37"/>
    <w:rsid w:val="00366A95"/>
    <w:rsid w:val="00381FE8"/>
    <w:rsid w:val="00387C80"/>
    <w:rsid w:val="00394B1F"/>
    <w:rsid w:val="003A2381"/>
    <w:rsid w:val="003C20B4"/>
    <w:rsid w:val="003E39FD"/>
    <w:rsid w:val="003E4B1E"/>
    <w:rsid w:val="003E59DF"/>
    <w:rsid w:val="003E6DD5"/>
    <w:rsid w:val="00406BE2"/>
    <w:rsid w:val="0041570B"/>
    <w:rsid w:val="00432C11"/>
    <w:rsid w:val="0044420C"/>
    <w:rsid w:val="0046317B"/>
    <w:rsid w:val="00466766"/>
    <w:rsid w:val="004739E2"/>
    <w:rsid w:val="00486E17"/>
    <w:rsid w:val="00491D00"/>
    <w:rsid w:val="00493A81"/>
    <w:rsid w:val="004B21AE"/>
    <w:rsid w:val="004C0A0B"/>
    <w:rsid w:val="004E7279"/>
    <w:rsid w:val="004F4BB2"/>
    <w:rsid w:val="005314BC"/>
    <w:rsid w:val="0055152B"/>
    <w:rsid w:val="00551EF8"/>
    <w:rsid w:val="00567168"/>
    <w:rsid w:val="005735FD"/>
    <w:rsid w:val="005772F4"/>
    <w:rsid w:val="005833B1"/>
    <w:rsid w:val="00584CF9"/>
    <w:rsid w:val="00587D77"/>
    <w:rsid w:val="005976B3"/>
    <w:rsid w:val="005A01A9"/>
    <w:rsid w:val="005A3E11"/>
    <w:rsid w:val="005A5562"/>
    <w:rsid w:val="005A62D8"/>
    <w:rsid w:val="005A6686"/>
    <w:rsid w:val="005B1067"/>
    <w:rsid w:val="005B1907"/>
    <w:rsid w:val="005B32F4"/>
    <w:rsid w:val="005B3FE9"/>
    <w:rsid w:val="005B6017"/>
    <w:rsid w:val="005C2E60"/>
    <w:rsid w:val="005D05C2"/>
    <w:rsid w:val="005D1746"/>
    <w:rsid w:val="005E1872"/>
    <w:rsid w:val="006054A8"/>
    <w:rsid w:val="0062277E"/>
    <w:rsid w:val="0063491F"/>
    <w:rsid w:val="0063593E"/>
    <w:rsid w:val="00646B4C"/>
    <w:rsid w:val="006622E6"/>
    <w:rsid w:val="00673EDF"/>
    <w:rsid w:val="00691503"/>
    <w:rsid w:val="00692F78"/>
    <w:rsid w:val="006A3E3E"/>
    <w:rsid w:val="006B2F53"/>
    <w:rsid w:val="006C0008"/>
    <w:rsid w:val="006D0BFE"/>
    <w:rsid w:val="006E6A72"/>
    <w:rsid w:val="006F3F62"/>
    <w:rsid w:val="0070448C"/>
    <w:rsid w:val="007065AB"/>
    <w:rsid w:val="007210C9"/>
    <w:rsid w:val="00722B6F"/>
    <w:rsid w:val="00725AFE"/>
    <w:rsid w:val="00753575"/>
    <w:rsid w:val="00753FD2"/>
    <w:rsid w:val="00754943"/>
    <w:rsid w:val="00756D13"/>
    <w:rsid w:val="00757867"/>
    <w:rsid w:val="00774042"/>
    <w:rsid w:val="007828D6"/>
    <w:rsid w:val="00785D27"/>
    <w:rsid w:val="007922F4"/>
    <w:rsid w:val="007A476D"/>
    <w:rsid w:val="007D0ACA"/>
    <w:rsid w:val="007D26A8"/>
    <w:rsid w:val="007E698E"/>
    <w:rsid w:val="007F58E3"/>
    <w:rsid w:val="0080443C"/>
    <w:rsid w:val="00805F80"/>
    <w:rsid w:val="00806ED6"/>
    <w:rsid w:val="008105BF"/>
    <w:rsid w:val="00827D9C"/>
    <w:rsid w:val="00830E5D"/>
    <w:rsid w:val="008509DA"/>
    <w:rsid w:val="00851C9C"/>
    <w:rsid w:val="008853F3"/>
    <w:rsid w:val="0089328D"/>
    <w:rsid w:val="00897F6A"/>
    <w:rsid w:val="008B558E"/>
    <w:rsid w:val="008D18B4"/>
    <w:rsid w:val="008D2C10"/>
    <w:rsid w:val="008E079F"/>
    <w:rsid w:val="008E2E3E"/>
    <w:rsid w:val="008E3BE9"/>
    <w:rsid w:val="008E3E9E"/>
    <w:rsid w:val="00900323"/>
    <w:rsid w:val="00900606"/>
    <w:rsid w:val="00904588"/>
    <w:rsid w:val="00905197"/>
    <w:rsid w:val="00906E7E"/>
    <w:rsid w:val="00925FE0"/>
    <w:rsid w:val="00940B5A"/>
    <w:rsid w:val="00943148"/>
    <w:rsid w:val="0096283E"/>
    <w:rsid w:val="009702F7"/>
    <w:rsid w:val="009815DB"/>
    <w:rsid w:val="00981DB4"/>
    <w:rsid w:val="00987EDF"/>
    <w:rsid w:val="009B049B"/>
    <w:rsid w:val="009B1BD3"/>
    <w:rsid w:val="009B21CA"/>
    <w:rsid w:val="009B6AB9"/>
    <w:rsid w:val="009C3B82"/>
    <w:rsid w:val="009C5858"/>
    <w:rsid w:val="009D43D6"/>
    <w:rsid w:val="009D6D61"/>
    <w:rsid w:val="009D745F"/>
    <w:rsid w:val="00A040FB"/>
    <w:rsid w:val="00A11AD5"/>
    <w:rsid w:val="00A2001F"/>
    <w:rsid w:val="00A26C76"/>
    <w:rsid w:val="00A342B2"/>
    <w:rsid w:val="00A479D2"/>
    <w:rsid w:val="00A65CA0"/>
    <w:rsid w:val="00A913C7"/>
    <w:rsid w:val="00AA64F9"/>
    <w:rsid w:val="00AC2F13"/>
    <w:rsid w:val="00AC7663"/>
    <w:rsid w:val="00AD2124"/>
    <w:rsid w:val="00AD3861"/>
    <w:rsid w:val="00AD4B35"/>
    <w:rsid w:val="00AF3875"/>
    <w:rsid w:val="00AF390C"/>
    <w:rsid w:val="00B01820"/>
    <w:rsid w:val="00B03EAF"/>
    <w:rsid w:val="00B05E63"/>
    <w:rsid w:val="00B126EB"/>
    <w:rsid w:val="00B13E89"/>
    <w:rsid w:val="00B15D71"/>
    <w:rsid w:val="00B24109"/>
    <w:rsid w:val="00B2549F"/>
    <w:rsid w:val="00B2613C"/>
    <w:rsid w:val="00B32BC7"/>
    <w:rsid w:val="00B4713F"/>
    <w:rsid w:val="00B54B3A"/>
    <w:rsid w:val="00B65F14"/>
    <w:rsid w:val="00B83870"/>
    <w:rsid w:val="00B84CC8"/>
    <w:rsid w:val="00B86540"/>
    <w:rsid w:val="00B909E0"/>
    <w:rsid w:val="00BB186D"/>
    <w:rsid w:val="00BB419B"/>
    <w:rsid w:val="00BC412F"/>
    <w:rsid w:val="00BC7789"/>
    <w:rsid w:val="00BE1C85"/>
    <w:rsid w:val="00BF1798"/>
    <w:rsid w:val="00C03B18"/>
    <w:rsid w:val="00C054A9"/>
    <w:rsid w:val="00C13199"/>
    <w:rsid w:val="00C24BC1"/>
    <w:rsid w:val="00C30F58"/>
    <w:rsid w:val="00C449EB"/>
    <w:rsid w:val="00C4759B"/>
    <w:rsid w:val="00C51D9A"/>
    <w:rsid w:val="00C541A8"/>
    <w:rsid w:val="00C60BAC"/>
    <w:rsid w:val="00C6605C"/>
    <w:rsid w:val="00C709F2"/>
    <w:rsid w:val="00C762B7"/>
    <w:rsid w:val="00C83A44"/>
    <w:rsid w:val="00C855F0"/>
    <w:rsid w:val="00C86C62"/>
    <w:rsid w:val="00C94498"/>
    <w:rsid w:val="00C94517"/>
    <w:rsid w:val="00C97AAD"/>
    <w:rsid w:val="00CA63C3"/>
    <w:rsid w:val="00CA6F55"/>
    <w:rsid w:val="00CB7F99"/>
    <w:rsid w:val="00CC23DD"/>
    <w:rsid w:val="00CE0DB4"/>
    <w:rsid w:val="00CF49D8"/>
    <w:rsid w:val="00D0300B"/>
    <w:rsid w:val="00D0574B"/>
    <w:rsid w:val="00D20B04"/>
    <w:rsid w:val="00D252D8"/>
    <w:rsid w:val="00D272EB"/>
    <w:rsid w:val="00D333A8"/>
    <w:rsid w:val="00D41C7C"/>
    <w:rsid w:val="00D4346A"/>
    <w:rsid w:val="00D4602C"/>
    <w:rsid w:val="00D50BE5"/>
    <w:rsid w:val="00D50C36"/>
    <w:rsid w:val="00D52406"/>
    <w:rsid w:val="00D8716F"/>
    <w:rsid w:val="00D900CF"/>
    <w:rsid w:val="00D90480"/>
    <w:rsid w:val="00DA4B7F"/>
    <w:rsid w:val="00DB0F8E"/>
    <w:rsid w:val="00DB35D3"/>
    <w:rsid w:val="00DC00EB"/>
    <w:rsid w:val="00DC082F"/>
    <w:rsid w:val="00DC3ADD"/>
    <w:rsid w:val="00E10413"/>
    <w:rsid w:val="00E14279"/>
    <w:rsid w:val="00E27DBA"/>
    <w:rsid w:val="00E40716"/>
    <w:rsid w:val="00E41E0C"/>
    <w:rsid w:val="00E52843"/>
    <w:rsid w:val="00E65A92"/>
    <w:rsid w:val="00E7171B"/>
    <w:rsid w:val="00E90CA9"/>
    <w:rsid w:val="00E95FD9"/>
    <w:rsid w:val="00EB48FD"/>
    <w:rsid w:val="00EC1FD0"/>
    <w:rsid w:val="00ED31E7"/>
    <w:rsid w:val="00ED58FB"/>
    <w:rsid w:val="00EE2392"/>
    <w:rsid w:val="00EF00D6"/>
    <w:rsid w:val="00EF268B"/>
    <w:rsid w:val="00EF4AE9"/>
    <w:rsid w:val="00EF6975"/>
    <w:rsid w:val="00F0737A"/>
    <w:rsid w:val="00F40FBD"/>
    <w:rsid w:val="00F411F7"/>
    <w:rsid w:val="00F641F8"/>
    <w:rsid w:val="00F653D4"/>
    <w:rsid w:val="00F717C7"/>
    <w:rsid w:val="00F82528"/>
    <w:rsid w:val="00F916CC"/>
    <w:rsid w:val="00F934A9"/>
    <w:rsid w:val="00F96BED"/>
    <w:rsid w:val="00F97054"/>
    <w:rsid w:val="00FB10E2"/>
    <w:rsid w:val="00FB24AC"/>
    <w:rsid w:val="00FC26FE"/>
    <w:rsid w:val="00FD2CEB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B946C-9665-43C5-A438-D17DC615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B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0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AEE6E-5E30-4253-A70F-41BDA49B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c57-2</dc:creator>
  <cp:lastModifiedBy>Ирина Тихонова</cp:lastModifiedBy>
  <cp:revision>130</cp:revision>
  <cp:lastPrinted>2022-07-18T10:35:00Z</cp:lastPrinted>
  <dcterms:created xsi:type="dcterms:W3CDTF">2020-12-14T13:41:00Z</dcterms:created>
  <dcterms:modified xsi:type="dcterms:W3CDTF">2022-07-19T07:59:00Z</dcterms:modified>
</cp:coreProperties>
</file>